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5C0F" w14:textId="25A78B73" w:rsidR="00254F37" w:rsidRPr="00BE7AA3" w:rsidRDefault="00255466" w:rsidP="00BE7AA3">
      <w:pPr>
        <w:spacing w:line="360" w:lineRule="exact"/>
        <w:ind w:right="440"/>
        <w:jc w:val="center"/>
        <w:rPr>
          <w:rFonts w:ascii="黑体" w:eastAsia="黑体"/>
          <w:b/>
          <w:sz w:val="30"/>
          <w:szCs w:val="30"/>
        </w:rPr>
      </w:pPr>
      <w:r w:rsidRPr="00BE7AA3">
        <w:rPr>
          <w:rFonts w:ascii="黑体" w:eastAsia="黑体"/>
          <w:b/>
          <w:sz w:val="30"/>
          <w:szCs w:val="30"/>
        </w:rPr>
        <w:t>会议室租赁价格表</w:t>
      </w:r>
    </w:p>
    <w:p w14:paraId="37F79121" w14:textId="77777777" w:rsidR="00254F37" w:rsidRDefault="00254F37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</w:rPr>
      </w:pPr>
    </w:p>
    <w:p w14:paraId="2F87651F" w14:textId="77777777" w:rsidR="00254F37" w:rsidRPr="00BE7AA3" w:rsidRDefault="00255466" w:rsidP="00BE7AA3">
      <w:pPr>
        <w:rPr>
          <w:b/>
        </w:rPr>
      </w:pPr>
      <w:r w:rsidRPr="00BE7AA3">
        <w:rPr>
          <w:rFonts w:hint="eastAsia"/>
          <w:b/>
        </w:rPr>
        <w:t>1.会议室价格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2744"/>
      </w:tblGrid>
      <w:tr w:rsidR="002B282D" w14:paraId="1C6930D7" w14:textId="77777777" w:rsidTr="00C836D0">
        <w:tc>
          <w:tcPr>
            <w:tcW w:w="1526" w:type="dxa"/>
            <w:shd w:val="clear" w:color="auto" w:fill="A6A6A6" w:themeFill="background1" w:themeFillShade="A6"/>
          </w:tcPr>
          <w:p w14:paraId="74AB048B" w14:textId="2D6B6287" w:rsidR="002B282D" w:rsidRPr="002B282D" w:rsidRDefault="002B282D" w:rsidP="002B282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位置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4EF0D4D6" w14:textId="16AFE32D" w:rsidR="002B282D" w:rsidRPr="002B282D" w:rsidRDefault="002B282D" w:rsidP="002B282D">
            <w:pPr>
              <w:jc w:val="center"/>
              <w:rPr>
                <w:b/>
                <w:bCs/>
              </w:rPr>
            </w:pPr>
            <w:r w:rsidRPr="002B282D">
              <w:rPr>
                <w:rFonts w:hint="eastAsia"/>
                <w:b/>
                <w:bCs/>
              </w:rPr>
              <w:t>会议室情况</w:t>
            </w:r>
          </w:p>
        </w:tc>
        <w:tc>
          <w:tcPr>
            <w:tcW w:w="2744" w:type="dxa"/>
            <w:shd w:val="clear" w:color="auto" w:fill="A6A6A6" w:themeFill="background1" w:themeFillShade="A6"/>
          </w:tcPr>
          <w:p w14:paraId="082206BD" w14:textId="75D87171" w:rsidR="002B282D" w:rsidRPr="002B282D" w:rsidRDefault="002B282D" w:rsidP="002B282D">
            <w:pPr>
              <w:jc w:val="center"/>
              <w:rPr>
                <w:b/>
                <w:bCs/>
              </w:rPr>
            </w:pPr>
            <w:r w:rsidRPr="002B282D">
              <w:rPr>
                <w:rFonts w:hint="eastAsia"/>
                <w:b/>
                <w:bCs/>
              </w:rPr>
              <w:t>价格</w:t>
            </w:r>
          </w:p>
        </w:tc>
      </w:tr>
      <w:tr w:rsidR="002B282D" w:rsidRPr="00C836D0" w14:paraId="20B1CF5D" w14:textId="77777777" w:rsidTr="00C836D0">
        <w:tc>
          <w:tcPr>
            <w:tcW w:w="1526" w:type="dxa"/>
            <w:vMerge w:val="restart"/>
            <w:vAlign w:val="center"/>
          </w:tcPr>
          <w:p w14:paraId="541B2D16" w14:textId="1FFAF106" w:rsidR="002B282D" w:rsidRPr="00C836D0" w:rsidRDefault="00C836D0" w:rsidP="00BE7AA3">
            <w:pPr>
              <w:rPr>
                <w:rFonts w:hint="eastAsia"/>
                <w:b/>
                <w:bCs/>
              </w:rPr>
            </w:pPr>
            <w:r w:rsidRPr="00C836D0">
              <w:rPr>
                <w:rFonts w:hint="eastAsia"/>
                <w:b/>
                <w:bCs/>
              </w:rPr>
              <w:t>办公楼区域会议室</w:t>
            </w:r>
          </w:p>
        </w:tc>
        <w:tc>
          <w:tcPr>
            <w:tcW w:w="4252" w:type="dxa"/>
            <w:vAlign w:val="center"/>
          </w:tcPr>
          <w:p w14:paraId="0A837A15" w14:textId="5FDA4879" w:rsidR="002B282D" w:rsidRPr="00C836D0" w:rsidRDefault="002B282D" w:rsidP="00BE7AA3">
            <w:r w:rsidRPr="00C836D0">
              <w:rPr>
                <w:rFonts w:hint="eastAsia"/>
              </w:rPr>
              <w:t>A</w:t>
            </w:r>
            <w:r w:rsidRPr="00C836D0">
              <w:t>0-02 468</w:t>
            </w:r>
            <w:r w:rsidRPr="00C836D0">
              <w:rPr>
                <w:rFonts w:hint="eastAsia"/>
              </w:rPr>
              <w:t>㎡会议室（A</w:t>
            </w:r>
            <w:r w:rsidRPr="00C836D0">
              <w:t>0</w:t>
            </w:r>
            <w:proofErr w:type="gramStart"/>
            <w:r w:rsidRPr="00C836D0">
              <w:rPr>
                <w:rFonts w:hint="eastAsia"/>
              </w:rPr>
              <w:t>三</w:t>
            </w:r>
            <w:proofErr w:type="gramEnd"/>
            <w:r w:rsidRPr="00C836D0"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70EF202A" w14:textId="27B28DD7" w:rsidR="002B282D" w:rsidRPr="00C836D0" w:rsidRDefault="002B282D" w:rsidP="00BE7AA3">
            <w:pPr>
              <w:rPr>
                <w:rFonts w:hint="eastAsia"/>
              </w:rPr>
            </w:pPr>
            <w:r w:rsidRPr="00C836D0">
              <w:rPr>
                <w:rFonts w:hint="eastAsia"/>
              </w:rPr>
              <w:t>1</w:t>
            </w:r>
            <w:r w:rsidRPr="00C836D0">
              <w:t>5</w:t>
            </w:r>
            <w:r w:rsidRPr="00C836D0">
              <w:rPr>
                <w:rFonts w:hint="eastAsia"/>
              </w:rPr>
              <w:t>,</w:t>
            </w:r>
            <w:r w:rsidRPr="00C836D0">
              <w:t>000</w:t>
            </w:r>
            <w:r w:rsidRPr="00C836D0">
              <w:rPr>
                <w:rFonts w:hint="eastAsia"/>
              </w:rPr>
              <w:t>元4小时/次/间</w:t>
            </w:r>
          </w:p>
        </w:tc>
      </w:tr>
      <w:tr w:rsidR="002B282D" w14:paraId="3F1388DE" w14:textId="77777777" w:rsidTr="00C836D0">
        <w:tc>
          <w:tcPr>
            <w:tcW w:w="1526" w:type="dxa"/>
            <w:vMerge/>
            <w:vAlign w:val="center"/>
          </w:tcPr>
          <w:p w14:paraId="03E08E7E" w14:textId="77777777" w:rsidR="002B282D" w:rsidRDefault="002B282D" w:rsidP="00BE7AA3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606CF009" w14:textId="319D8ABF" w:rsidR="002B282D" w:rsidRDefault="002B282D" w:rsidP="00BE7AA3"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01 546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4E416D86" w14:textId="5F33D227" w:rsidR="002B282D" w:rsidRDefault="002B282D" w:rsidP="00BE7AA3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元4小时/次/间</w:t>
            </w:r>
          </w:p>
        </w:tc>
      </w:tr>
      <w:tr w:rsidR="002B282D" w14:paraId="7D6B6CEB" w14:textId="77777777" w:rsidTr="00C836D0">
        <w:tc>
          <w:tcPr>
            <w:tcW w:w="1526" w:type="dxa"/>
            <w:vMerge/>
            <w:vAlign w:val="center"/>
          </w:tcPr>
          <w:p w14:paraId="6B4BEDFF" w14:textId="77777777" w:rsidR="002B282D" w:rsidRDefault="002B282D" w:rsidP="00BE7AA3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6B7688A8" w14:textId="58C727BA" w:rsidR="002B282D" w:rsidRDefault="002B282D" w:rsidP="00BE7AA3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05 390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3D659755" w14:textId="2834A7E4" w:rsidR="002B282D" w:rsidRDefault="002B282D" w:rsidP="00BE7AA3">
            <w:r>
              <w:t>6</w:t>
            </w:r>
            <w:r>
              <w:rPr>
                <w:rFonts w:hint="eastAsia"/>
              </w:rPr>
              <w:t>,</w:t>
            </w:r>
            <w:r>
              <w:t>000</w:t>
            </w:r>
            <w:r>
              <w:rPr>
                <w:rFonts w:hint="eastAsia"/>
              </w:rPr>
              <w:t>元4小时/次/间</w:t>
            </w:r>
          </w:p>
        </w:tc>
      </w:tr>
      <w:tr w:rsidR="002B282D" w14:paraId="41B7E6F5" w14:textId="77777777" w:rsidTr="00C836D0">
        <w:tc>
          <w:tcPr>
            <w:tcW w:w="1526" w:type="dxa"/>
            <w:vMerge/>
            <w:vAlign w:val="center"/>
          </w:tcPr>
          <w:p w14:paraId="36985A79" w14:textId="77777777" w:rsidR="002B282D" w:rsidRDefault="002B282D" w:rsidP="00BE7AA3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1D3E79CB" w14:textId="5AF65143" w:rsidR="002B282D" w:rsidRDefault="002B282D" w:rsidP="00BE7AA3"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08 221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00D3357F" w14:textId="64B734DA" w:rsidR="002B282D" w:rsidRDefault="002B282D" w:rsidP="00BE7AA3">
            <w:r>
              <w:t>4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2B282D" w14:paraId="36181448" w14:textId="77777777" w:rsidTr="00C836D0">
        <w:tc>
          <w:tcPr>
            <w:tcW w:w="1526" w:type="dxa"/>
            <w:vMerge/>
            <w:vAlign w:val="center"/>
          </w:tcPr>
          <w:p w14:paraId="08C88A70" w14:textId="77777777" w:rsidR="002B282D" w:rsidRDefault="002B282D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47242A15" w14:textId="0DD3935A" w:rsidR="002B282D" w:rsidRDefault="002B282D" w:rsidP="00D02300"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>9</w:t>
            </w:r>
            <w:r>
              <w:t xml:space="preserve"> 1</w:t>
            </w:r>
            <w:r>
              <w:t>26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516F4E34" w14:textId="41853DDC" w:rsidR="002B282D" w:rsidRDefault="002B282D" w:rsidP="00D02300">
            <w:r>
              <w:t>2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2B282D" w14:paraId="714F0E65" w14:textId="77777777" w:rsidTr="00C836D0">
        <w:tc>
          <w:tcPr>
            <w:tcW w:w="1526" w:type="dxa"/>
            <w:vMerge/>
            <w:vAlign w:val="center"/>
          </w:tcPr>
          <w:p w14:paraId="3E006902" w14:textId="77777777" w:rsidR="002B282D" w:rsidRDefault="002B282D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54CEDD81" w14:textId="10739AA5" w:rsidR="002B282D" w:rsidRDefault="002B282D" w:rsidP="00D02300"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t xml:space="preserve"> </w:t>
            </w:r>
            <w:r>
              <w:t>108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1F14856B" w14:textId="6D8F3F16" w:rsidR="002B282D" w:rsidRDefault="002B282D" w:rsidP="00D02300">
            <w:r>
              <w:t>2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2B282D" w14:paraId="29AD692E" w14:textId="77777777" w:rsidTr="00C836D0">
        <w:tc>
          <w:tcPr>
            <w:tcW w:w="1526" w:type="dxa"/>
            <w:vMerge/>
            <w:vAlign w:val="center"/>
          </w:tcPr>
          <w:p w14:paraId="359B68E4" w14:textId="77777777" w:rsidR="002B282D" w:rsidRDefault="002B282D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00E81F33" w14:textId="30C94CFE" w:rsidR="002B282D" w:rsidRDefault="002B282D" w:rsidP="00D02300">
            <w:r>
              <w:rPr>
                <w:rFonts w:hint="eastAsia"/>
              </w:rPr>
              <w:t>C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16</w:t>
            </w:r>
            <w:r>
              <w:t xml:space="preserve"> </w:t>
            </w:r>
            <w:r>
              <w:t xml:space="preserve"> 99</w:t>
            </w:r>
            <w:r>
              <w:rPr>
                <w:rFonts w:hint="eastAsia"/>
              </w:rPr>
              <w:t>㎡会议室（C</w:t>
            </w:r>
            <w:r>
              <w:t>0</w:t>
            </w: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层）</w:t>
            </w:r>
          </w:p>
        </w:tc>
        <w:tc>
          <w:tcPr>
            <w:tcW w:w="2744" w:type="dxa"/>
            <w:vAlign w:val="center"/>
          </w:tcPr>
          <w:p w14:paraId="64018738" w14:textId="4F7BF20E" w:rsidR="002B282D" w:rsidRDefault="002B282D" w:rsidP="00D02300">
            <w:r>
              <w:t>2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1FBF9051" w14:textId="77777777" w:rsidTr="00C836D0">
        <w:tc>
          <w:tcPr>
            <w:tcW w:w="1526" w:type="dxa"/>
            <w:vMerge w:val="restart"/>
            <w:vAlign w:val="center"/>
          </w:tcPr>
          <w:p w14:paraId="6051F148" w14:textId="57593460" w:rsidR="00C836D0" w:rsidRPr="00C836D0" w:rsidRDefault="00C836D0" w:rsidP="00D02300">
            <w:pPr>
              <w:rPr>
                <w:rFonts w:hint="eastAsia"/>
                <w:b/>
                <w:bCs/>
              </w:rPr>
            </w:pPr>
            <w:r w:rsidRPr="00C836D0">
              <w:rPr>
                <w:rFonts w:hint="eastAsia"/>
                <w:b/>
                <w:bCs/>
              </w:rPr>
              <w:t>会展大道区域会议室</w:t>
            </w:r>
          </w:p>
        </w:tc>
        <w:tc>
          <w:tcPr>
            <w:tcW w:w="4252" w:type="dxa"/>
            <w:vAlign w:val="center"/>
          </w:tcPr>
          <w:p w14:paraId="5A3AB7E1" w14:textId="2613CAA5" w:rsidR="00C836D0" w:rsidRDefault="00C836D0" w:rsidP="00D0230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01 165</w:t>
            </w:r>
            <w:r>
              <w:rPr>
                <w:rFonts w:hint="eastAsia"/>
              </w:rPr>
              <w:t>㎡，3号展厅8米层内侧</w:t>
            </w:r>
          </w:p>
        </w:tc>
        <w:tc>
          <w:tcPr>
            <w:tcW w:w="2744" w:type="dxa"/>
            <w:vAlign w:val="center"/>
          </w:tcPr>
          <w:p w14:paraId="19AD1306" w14:textId="2673E60B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6CD9132C" w14:textId="77777777" w:rsidTr="00C836D0">
        <w:tc>
          <w:tcPr>
            <w:tcW w:w="1526" w:type="dxa"/>
            <w:vMerge/>
          </w:tcPr>
          <w:p w14:paraId="685A5D77" w14:textId="77777777" w:rsidR="00C836D0" w:rsidRDefault="00C836D0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2352FE5D" w14:textId="42A25316" w:rsidR="00C836D0" w:rsidRDefault="00C836D0" w:rsidP="00D02300">
            <w:r>
              <w:rPr>
                <w:rFonts w:hint="eastAsia"/>
              </w:rPr>
              <w:t>M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>2</w:t>
            </w:r>
            <w:r>
              <w:t xml:space="preserve"> 1</w:t>
            </w:r>
            <w:r>
              <w:t>84</w:t>
            </w:r>
            <w:r>
              <w:rPr>
                <w:rFonts w:hint="eastAsia"/>
              </w:rPr>
              <w:t>㎡，3号展厅8米层内侧</w:t>
            </w:r>
          </w:p>
        </w:tc>
        <w:tc>
          <w:tcPr>
            <w:tcW w:w="2744" w:type="dxa"/>
            <w:vAlign w:val="center"/>
          </w:tcPr>
          <w:p w14:paraId="41F4F147" w14:textId="47329AC8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609FD4C7" w14:textId="77777777" w:rsidTr="00C836D0">
        <w:tc>
          <w:tcPr>
            <w:tcW w:w="1526" w:type="dxa"/>
            <w:vMerge/>
          </w:tcPr>
          <w:p w14:paraId="0C6EF4D8" w14:textId="77777777" w:rsidR="00C836D0" w:rsidRDefault="00C836D0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1FB60545" w14:textId="6DC07C57" w:rsidR="00C836D0" w:rsidRDefault="00C836D0" w:rsidP="00D0230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>3</w:t>
            </w:r>
            <w:r>
              <w:t xml:space="preserve"> 1</w:t>
            </w:r>
            <w:r>
              <w:t>76</w:t>
            </w:r>
            <w:r>
              <w:rPr>
                <w:rFonts w:hint="eastAsia"/>
              </w:rPr>
              <w:t>㎡，3号展厅8米层内侧</w:t>
            </w:r>
          </w:p>
        </w:tc>
        <w:tc>
          <w:tcPr>
            <w:tcW w:w="2744" w:type="dxa"/>
            <w:vAlign w:val="center"/>
          </w:tcPr>
          <w:p w14:paraId="24F4DBC5" w14:textId="015D4F0B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5DC42E0C" w14:textId="77777777" w:rsidTr="00C836D0">
        <w:tc>
          <w:tcPr>
            <w:tcW w:w="1526" w:type="dxa"/>
            <w:vMerge/>
          </w:tcPr>
          <w:p w14:paraId="63945F61" w14:textId="77777777" w:rsidR="00C836D0" w:rsidRDefault="00C836D0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43B27046" w14:textId="17B3B0DA" w:rsidR="00C836D0" w:rsidRDefault="00C836D0" w:rsidP="00D0230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>1</w:t>
            </w:r>
            <w:r>
              <w:t xml:space="preserve"> 17</w:t>
            </w:r>
            <w:r>
              <w:t>2</w:t>
            </w:r>
            <w:r>
              <w:rPr>
                <w:rFonts w:hint="eastAsia"/>
              </w:rPr>
              <w:t>㎡，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号展厅8米层内侧</w:t>
            </w:r>
          </w:p>
        </w:tc>
        <w:tc>
          <w:tcPr>
            <w:tcW w:w="2744" w:type="dxa"/>
            <w:vAlign w:val="center"/>
          </w:tcPr>
          <w:p w14:paraId="2F8A0A91" w14:textId="67D20497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50C36F1A" w14:textId="77777777" w:rsidTr="00C836D0">
        <w:tc>
          <w:tcPr>
            <w:tcW w:w="1526" w:type="dxa"/>
            <w:vMerge/>
          </w:tcPr>
          <w:p w14:paraId="21058B8A" w14:textId="77777777" w:rsidR="00C836D0" w:rsidRDefault="00C836D0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20BDC9D1" w14:textId="4E1BF151" w:rsidR="00C836D0" w:rsidRDefault="00C836D0" w:rsidP="00D0230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0</w:t>
            </w:r>
            <w:r>
              <w:t>2</w:t>
            </w:r>
            <w:r>
              <w:t xml:space="preserve"> 176</w:t>
            </w:r>
            <w:r>
              <w:rPr>
                <w:rFonts w:hint="eastAsia"/>
              </w:rPr>
              <w:t>㎡，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号展厅8米层内侧</w:t>
            </w:r>
          </w:p>
        </w:tc>
        <w:tc>
          <w:tcPr>
            <w:tcW w:w="2744" w:type="dxa"/>
            <w:vAlign w:val="center"/>
          </w:tcPr>
          <w:p w14:paraId="2BF42886" w14:textId="170FF28B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  <w:tr w:rsidR="00C836D0" w14:paraId="21290307" w14:textId="77777777" w:rsidTr="00C836D0">
        <w:tc>
          <w:tcPr>
            <w:tcW w:w="1526" w:type="dxa"/>
            <w:vMerge/>
          </w:tcPr>
          <w:p w14:paraId="29AB5868" w14:textId="77777777" w:rsidR="00C836D0" w:rsidRDefault="00C836D0" w:rsidP="00D02300">
            <w:pPr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14:paraId="7E4F8EC5" w14:textId="6CC7022D" w:rsidR="00C836D0" w:rsidRDefault="00C836D0" w:rsidP="00D02300">
            <w:pPr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03 176</w:t>
            </w:r>
            <w:r>
              <w:rPr>
                <w:rFonts w:hint="eastAsia"/>
              </w:rPr>
              <w:t>㎡，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号展厅8米层内侧</w:t>
            </w:r>
          </w:p>
        </w:tc>
        <w:tc>
          <w:tcPr>
            <w:tcW w:w="2744" w:type="dxa"/>
            <w:vAlign w:val="center"/>
          </w:tcPr>
          <w:p w14:paraId="4D250B22" w14:textId="7C543E30" w:rsidR="00C836D0" w:rsidRDefault="00C836D0" w:rsidP="00D02300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,</w:t>
            </w:r>
            <w:r>
              <w:t>5</w:t>
            </w:r>
            <w:r>
              <w:t>00</w:t>
            </w:r>
            <w:r>
              <w:rPr>
                <w:rFonts w:hint="eastAsia"/>
              </w:rPr>
              <w:t>元4小时/次/间</w:t>
            </w:r>
          </w:p>
        </w:tc>
      </w:tr>
    </w:tbl>
    <w:p w14:paraId="659FBC8D" w14:textId="77777777" w:rsidR="00254F37" w:rsidRPr="00D02300" w:rsidRDefault="00254F37" w:rsidP="00BE7AA3"/>
    <w:p w14:paraId="3C1152FA" w14:textId="77777777" w:rsidR="00254F37" w:rsidRPr="00BE7AA3" w:rsidRDefault="00255466" w:rsidP="00C836D0">
      <w:pPr>
        <w:spacing w:line="420" w:lineRule="auto"/>
        <w:rPr>
          <w:b/>
        </w:rPr>
      </w:pPr>
      <w:r w:rsidRPr="00BE7AA3">
        <w:rPr>
          <w:b/>
        </w:rPr>
        <w:t>特别提示</w:t>
      </w:r>
      <w:r w:rsidRPr="00BE7AA3">
        <w:rPr>
          <w:rFonts w:hint="eastAsia"/>
          <w:b/>
        </w:rPr>
        <w:t>：</w:t>
      </w:r>
    </w:p>
    <w:p w14:paraId="7FA90DEB" w14:textId="146BE66C" w:rsidR="00254F37" w:rsidRDefault="00255466" w:rsidP="00C836D0">
      <w:pPr>
        <w:pStyle w:val="a4"/>
        <w:numPr>
          <w:ilvl w:val="0"/>
          <w:numId w:val="1"/>
        </w:numPr>
        <w:spacing w:line="420" w:lineRule="auto"/>
        <w:ind w:firstLineChars="0"/>
      </w:pPr>
      <w:r w:rsidRPr="00BE7AA3">
        <w:rPr>
          <w:rFonts w:hint="eastAsia"/>
        </w:rPr>
        <w:t>会议室所有者</w:t>
      </w:r>
      <w:r w:rsidRPr="00BE7AA3">
        <w:t>拥有上述服务及报价的最终解释权。</w:t>
      </w:r>
    </w:p>
    <w:p w14:paraId="4256BBB5" w14:textId="39F350D5" w:rsidR="007A1F2B" w:rsidRDefault="007A1F2B" w:rsidP="00C836D0">
      <w:pPr>
        <w:pStyle w:val="a4"/>
        <w:numPr>
          <w:ilvl w:val="0"/>
          <w:numId w:val="1"/>
        </w:numPr>
        <w:spacing w:line="420" w:lineRule="auto"/>
        <w:ind w:firstLineChars="0"/>
      </w:pPr>
      <w:r>
        <w:rPr>
          <w:rFonts w:hint="eastAsia"/>
        </w:rPr>
        <w:t>考虑展厅位置因素，剩余展馆提供会议室不在进行单独报价，需有特殊需求展商，请随时与主办方联系。</w:t>
      </w:r>
    </w:p>
    <w:p w14:paraId="3085A391" w14:textId="0843ADA1" w:rsidR="007A1F2B" w:rsidRDefault="007A1F2B" w:rsidP="00C836D0">
      <w:pPr>
        <w:pStyle w:val="a4"/>
        <w:numPr>
          <w:ilvl w:val="0"/>
          <w:numId w:val="1"/>
        </w:numPr>
        <w:spacing w:line="420" w:lineRule="auto"/>
        <w:ind w:firstLineChars="0"/>
      </w:pPr>
      <w:r>
        <w:rPr>
          <w:rFonts w:hint="eastAsia"/>
        </w:rPr>
        <w:t>会议室使用须知：会议室及设备均按节计算，4小时为一节，不足一节按一节计算。会展大道区域会议室除M</w:t>
      </w:r>
      <w:r>
        <w:t>3-01</w:t>
      </w:r>
      <w:r>
        <w:rPr>
          <w:rFonts w:hint="eastAsia"/>
        </w:rPr>
        <w:t>、M</w:t>
      </w:r>
      <w:r>
        <w:t>4-01</w:t>
      </w:r>
      <w:r>
        <w:rPr>
          <w:rFonts w:hint="eastAsia"/>
        </w:rPr>
        <w:t>无固定会议设备外，其他会议室统一配备2只无线话筒、2只鹅颈话筒、1部投影机及1块投影幕。办公楼区域会议室中心除A</w:t>
      </w:r>
      <w:r>
        <w:t>0</w:t>
      </w:r>
      <w:r>
        <w:rPr>
          <w:rFonts w:hint="eastAsia"/>
        </w:rPr>
        <w:t>-</w:t>
      </w:r>
      <w:r>
        <w:t>02</w:t>
      </w:r>
      <w:r>
        <w:rPr>
          <w:rFonts w:hint="eastAsia"/>
        </w:rPr>
        <w:t>配备2只无线话筒、7只鹅颈话筒、1部投影机及1块投影幕外，其他会议室无固定会议设施。</w:t>
      </w:r>
    </w:p>
    <w:p w14:paraId="22EC549C" w14:textId="7BE7BF92" w:rsidR="007A1F2B" w:rsidRPr="00BE7AA3" w:rsidRDefault="007A1F2B" w:rsidP="00C836D0">
      <w:pPr>
        <w:spacing w:line="420" w:lineRule="auto"/>
        <w:ind w:left="480"/>
        <w:rPr>
          <w:rFonts w:hint="eastAsia"/>
        </w:rPr>
      </w:pPr>
      <w:r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>※</w:t>
      </w:r>
      <w:r w:rsidRPr="007A1F2B">
        <w:rPr>
          <w:rFonts w:hint="eastAsia"/>
          <w:b/>
          <w:bCs/>
        </w:rPr>
        <w:t>注意</w:t>
      </w:r>
      <w:r>
        <w:rPr>
          <w:rFonts w:hint="eastAsia"/>
          <w:b/>
          <w:bCs/>
        </w:rPr>
        <w:t>※</w:t>
      </w:r>
      <w:r>
        <w:rPr>
          <w:rFonts w:hint="eastAsia"/>
          <w:b/>
          <w:bCs/>
        </w:rPr>
        <w:t>※</w:t>
      </w:r>
      <w:r w:rsidRPr="007A1F2B">
        <w:rPr>
          <w:rFonts w:hint="eastAsia"/>
          <w:b/>
          <w:bCs/>
        </w:rPr>
        <w:t>：</w:t>
      </w:r>
      <w:r>
        <w:rPr>
          <w:rFonts w:hint="eastAsia"/>
        </w:rPr>
        <w:t>请勿在会议室、贵宾室内墙体及家具张贴物品；有色饮品及食品不允许带入会议室、贵宾室内使用。</w:t>
      </w:r>
    </w:p>
    <w:p w14:paraId="1387ED0E" w14:textId="77777777" w:rsidR="00254F37" w:rsidRPr="00BE7AA3" w:rsidRDefault="00254F37" w:rsidP="00BE7AA3"/>
    <w:p w14:paraId="609DEF27" w14:textId="77777777" w:rsidR="00254F37" w:rsidRPr="00BE7AA3" w:rsidRDefault="00254F37" w:rsidP="00BE7AA3"/>
    <w:sectPr w:rsidR="00254F37" w:rsidRPr="00BE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115C9"/>
    <w:multiLevelType w:val="hybridMultilevel"/>
    <w:tmpl w:val="B6B02702"/>
    <w:lvl w:ilvl="0" w:tplc="A6ACB6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E9"/>
    <w:rsid w:val="0017297D"/>
    <w:rsid w:val="00254F37"/>
    <w:rsid w:val="00255466"/>
    <w:rsid w:val="002B282D"/>
    <w:rsid w:val="007A1F2B"/>
    <w:rsid w:val="007E62E9"/>
    <w:rsid w:val="00BE7AA3"/>
    <w:rsid w:val="00C836D0"/>
    <w:rsid w:val="00D02300"/>
    <w:rsid w:val="00E47860"/>
    <w:rsid w:val="7CC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0CF0"/>
  <w15:docId w15:val="{1F466B95-06F1-4AE2-AF0B-59DDD8B7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7A1F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guomingyin@chinaforge.org.cn</cp:lastModifiedBy>
  <cp:revision>7</cp:revision>
  <dcterms:created xsi:type="dcterms:W3CDTF">2019-12-04T08:42:00Z</dcterms:created>
  <dcterms:modified xsi:type="dcterms:W3CDTF">2020-12-25T00:53:00Z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